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229BB" w14:textId="77777777" w:rsidR="004534D2" w:rsidRDefault="004534D2" w:rsidP="004534D2">
      <w:pPr>
        <w:spacing w:before="100" w:beforeAutospacing="1" w:after="100" w:afterAutospacing="1" w:line="36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  <w:t>APPENDIX</w:t>
      </w:r>
    </w:p>
    <w:p w14:paraId="15D7B44B" w14:textId="77777777" w:rsidR="004534D2" w:rsidRPr="004534D2" w:rsidRDefault="004534D2" w:rsidP="004534D2">
      <w:pPr>
        <w:spacing w:before="100" w:beforeAutospacing="1" w:after="100" w:afterAutospacing="1" w:line="36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4534D2"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Table: COVID-19 related deliberative mini-publics </w:t>
      </w:r>
      <w:proofErr w:type="spellStart"/>
      <w:r w:rsidRPr="004534D2"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  <w:t>organised</w:t>
      </w:r>
      <w:proofErr w:type="spellEnd"/>
      <w:r w:rsidRPr="004534D2"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during the </w:t>
      </w:r>
      <w:bookmarkStart w:id="0" w:name="_GoBack"/>
      <w:bookmarkEnd w:id="0"/>
      <w:r w:rsidRPr="004534D2"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  <w:t>pandemic</w:t>
      </w:r>
    </w:p>
    <w:tbl>
      <w:tblPr>
        <w:tblStyle w:val="PlainTable21"/>
        <w:tblW w:w="0" w:type="auto"/>
        <w:tblLayout w:type="fixed"/>
        <w:tblLook w:val="04A0" w:firstRow="1" w:lastRow="0" w:firstColumn="1" w:lastColumn="0" w:noHBand="0" w:noVBand="1"/>
      </w:tblPr>
      <w:tblGrid>
        <w:gridCol w:w="5954"/>
        <w:gridCol w:w="1316"/>
        <w:gridCol w:w="1179"/>
        <w:gridCol w:w="1179"/>
      </w:tblGrid>
      <w:tr w:rsidR="004534D2" w:rsidRPr="004534D2" w14:paraId="575108F7" w14:textId="77777777" w:rsidTr="000F2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0F2C4E0E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316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31BB3A64" w14:textId="77777777" w:rsidR="004534D2" w:rsidRPr="004534D2" w:rsidRDefault="004534D2" w:rsidP="004534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Country</w:t>
            </w:r>
          </w:p>
        </w:tc>
        <w:tc>
          <w:tcPr>
            <w:tcW w:w="1179" w:type="dxa"/>
            <w:tcBorders>
              <w:top w:val="nil"/>
              <w:bottom w:val="single" w:sz="12" w:space="0" w:color="auto"/>
            </w:tcBorders>
          </w:tcPr>
          <w:p w14:paraId="76BBD6DB" w14:textId="77777777" w:rsidR="004534D2" w:rsidRPr="004534D2" w:rsidRDefault="004534D2" w:rsidP="004534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Year</w:t>
            </w:r>
            <w:proofErr w:type="spellEnd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(s)</w:t>
            </w:r>
          </w:p>
        </w:tc>
        <w:tc>
          <w:tcPr>
            <w:tcW w:w="1179" w:type="dxa"/>
            <w:tcBorders>
              <w:top w:val="nil"/>
              <w:bottom w:val="single" w:sz="12" w:space="0" w:color="auto"/>
            </w:tcBorders>
          </w:tcPr>
          <w:p w14:paraId="1F2E892B" w14:textId="77777777" w:rsidR="004534D2" w:rsidRPr="004534D2" w:rsidRDefault="004534D2" w:rsidP="004534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Online </w:t>
            </w: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or</w:t>
            </w:r>
            <w:proofErr w:type="spellEnd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offline</w:t>
            </w:r>
            <w:proofErr w:type="spellEnd"/>
          </w:p>
        </w:tc>
      </w:tr>
      <w:tr w:rsidR="004534D2" w:rsidRPr="004534D2" w14:paraId="19C0B79B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5AD1DD78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Deliberative Consultation on Trade-offs Related to Using '</w:t>
            </w:r>
            <w:proofErr w:type="spellStart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COVIDSafe</w:t>
            </w:r>
            <w:proofErr w:type="spellEnd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' Contact Tracing Technology</w:t>
            </w:r>
          </w:p>
        </w:tc>
        <w:tc>
          <w:tcPr>
            <w:tcW w:w="1316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402A3A75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Australia</w:t>
            </w:r>
          </w:p>
        </w:tc>
        <w:tc>
          <w:tcPr>
            <w:tcW w:w="1179" w:type="dxa"/>
            <w:tcBorders>
              <w:top w:val="single" w:sz="12" w:space="0" w:color="auto"/>
              <w:bottom w:val="nil"/>
            </w:tcBorders>
          </w:tcPr>
          <w:p w14:paraId="2F1169A1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single" w:sz="12" w:space="0" w:color="auto"/>
              <w:bottom w:val="nil"/>
            </w:tcBorders>
          </w:tcPr>
          <w:p w14:paraId="4A0E1822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6F84489E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11507454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COVID-19 Culturally &amp; Linguistically Diverse Community Forums, South Australia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568B64C6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Australia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3CA5EADA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442F8EC1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4B34D808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40E2D2AE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 xml:space="preserve">Citizens’ Assembly on Restrictions and Recommendations in Response to the COVID-19 Pandemic 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58B92BA9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Finland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2CCD30D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16C97FB4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4055EA55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45509B39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 xml:space="preserve">Online session of the Citizens’ Convention on Climate: Finding a way out of the COVID-19 Crisis 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405FBE43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3412E10A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3500829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25492C90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3B0B85C3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The City of Grenoble's COVID-19 Citizen Convention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44175D3C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4F60A701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49F3B3E5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Both</w:t>
            </w:r>
            <w:proofErr w:type="spellEnd"/>
          </w:p>
        </w:tc>
      </w:tr>
      <w:tr w:rsidR="004534D2" w:rsidRPr="004534D2" w14:paraId="0A968A9E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033F5806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Citizens</w:t>
            </w:r>
            <w:proofErr w:type="spellEnd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 xml:space="preserve">' </w:t>
            </w:r>
            <w:proofErr w:type="spellStart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Council</w:t>
            </w:r>
            <w:proofErr w:type="spellEnd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Nantes</w:t>
            </w:r>
            <w:proofErr w:type="spellEnd"/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30208B23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6B8696F4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255A0C4C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438AB8FF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4C507C0E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Citizens</w:t>
            </w:r>
            <w:proofErr w:type="spellEnd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 xml:space="preserve">' </w:t>
            </w:r>
            <w:proofErr w:type="spellStart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Committee</w:t>
            </w:r>
            <w:proofErr w:type="spellEnd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46B408D1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03C30AB4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6C7E4785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27A18CCA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3BE7D5E5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Thuringian Citizens' Forum: Common Ways to Address COVID-19 and Future Pandemics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48058211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165B91C8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1F463B2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Both</w:t>
            </w:r>
            <w:proofErr w:type="spellEnd"/>
          </w:p>
        </w:tc>
      </w:tr>
      <w:tr w:rsidR="004534D2" w:rsidRPr="004534D2" w14:paraId="54799C3C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7BA2F526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The COVID-19 Citizens' Advisory Council, Augsburg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35A3B5DB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6484608F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45792B29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Both</w:t>
            </w:r>
            <w:proofErr w:type="spellEnd"/>
          </w:p>
        </w:tc>
      </w:tr>
      <w:tr w:rsidR="004534D2" w:rsidRPr="004534D2" w14:paraId="2B93D1ED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586B898E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Citizens' Forum COVID-19, Baden-Württemberg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3088EBAC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0FC5EC38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3703E5CE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6EDE5CB1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60E92C84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 xml:space="preserve">Forum COVID-19, </w:t>
            </w:r>
            <w:proofErr w:type="spellStart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Saxony</w:t>
            </w:r>
            <w:proofErr w:type="spellEnd"/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6C5D9F5D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EB7A3B3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4610000A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00A13335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6396E311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Conference on the Future of Europe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2E91EB41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2EFADB8E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68C5A03D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Both</w:t>
            </w:r>
            <w:proofErr w:type="spellEnd"/>
          </w:p>
        </w:tc>
      </w:tr>
      <w:tr w:rsidR="004534D2" w:rsidRPr="004534D2" w14:paraId="19ADFACD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43363313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Citizens</w:t>
            </w:r>
            <w:proofErr w:type="spellEnd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 xml:space="preserve">' Assembly, North </w:t>
            </w:r>
            <w:proofErr w:type="spellStart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</w:rPr>
              <w:t>Macedonia</w:t>
            </w:r>
            <w:proofErr w:type="spellEnd"/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115229F0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North </w:t>
            </w: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Macedonia</w:t>
            </w:r>
            <w:proofErr w:type="spellEnd"/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181F8673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0C75AE57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105456D0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427B50FB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Climate Assembly UK and the COVID-19 Crisis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0FDE841B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667EA7E5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23FBDCDA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Both</w:t>
            </w:r>
            <w:proofErr w:type="spellEnd"/>
          </w:p>
        </w:tc>
      </w:tr>
      <w:tr w:rsidR="004534D2" w:rsidRPr="004534D2" w14:paraId="1FD9BD16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0E932535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#</w:t>
            </w:r>
            <w:proofErr w:type="spellStart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LockDownDebate</w:t>
            </w:r>
            <w:proofErr w:type="spellEnd"/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: Rapid Online Deliberation on Contact Tracing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3E072C35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3437D1CF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C78C2E5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0742562A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7F37AC10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 xml:space="preserve">Citizens’ Panel: Planning the West Midlands’ Recovery 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15D0CF10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06A44600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671E0F6A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76D087EF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16F03804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Dialogue and Deliberative Workshops on COVID-19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18A1B21E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0E3AF960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077D8E80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3AC49ABA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38FBC7F2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Online Public Dialogues on COVID-19 Winter Preparedness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2E326CF3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F8A7E8B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F257349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228CC27C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237097EE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Your City Our Future, Bristol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31814E71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48AB1BBE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675427EE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Both</w:t>
            </w:r>
            <w:proofErr w:type="spellEnd"/>
          </w:p>
        </w:tc>
      </w:tr>
      <w:tr w:rsidR="004534D2" w:rsidRPr="004534D2" w14:paraId="43EFB357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0D0DCD8A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Camden Health and Care Citizens' Assembly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6592ED57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0A80403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8AEC606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Both</w:t>
            </w:r>
            <w:proofErr w:type="spellEnd"/>
          </w:p>
        </w:tc>
      </w:tr>
      <w:tr w:rsidR="004534D2" w:rsidRPr="004534D2" w14:paraId="66CE4A23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5DBFDE4E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Scottish Parliament Citizens’ Panel on COVID-19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24C03E0A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7E18C817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17C11EFB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12229F24" w14:textId="77777777" w:rsidTr="000F28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12FF2172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Connecting to Congress Online Town Halls on the COVID-19 Emergency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60B2C823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US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45B4C99F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43A7A99C" w14:textId="77777777" w:rsidR="004534D2" w:rsidRPr="004534D2" w:rsidRDefault="004534D2" w:rsidP="00453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  <w:tr w:rsidR="004534D2" w:rsidRPr="004534D2" w14:paraId="589886C0" w14:textId="77777777" w:rsidTr="000F2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nil"/>
              <w:bottom w:val="nil"/>
            </w:tcBorders>
            <w:noWrap/>
            <w:hideMark/>
          </w:tcPr>
          <w:p w14:paraId="553FD6E8" w14:textId="77777777" w:rsidR="004534D2" w:rsidRPr="004534D2" w:rsidRDefault="004534D2" w:rsidP="004534D2">
            <w:pPr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</w:pPr>
            <w:r w:rsidRPr="004534D2">
              <w:rPr>
                <w:rFonts w:ascii="Times New Roman" w:eastAsia="Aptos" w:hAnsi="Times New Roman" w:cs="Times New Roman"/>
                <w:i/>
                <w:sz w:val="20"/>
                <w:szCs w:val="20"/>
                <w:lang w:val="en-GB"/>
              </w:rPr>
              <w:t>Oregon Citizens' Assembly on COVID-19 Recovery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/>
            <w:hideMark/>
          </w:tcPr>
          <w:p w14:paraId="0D247048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US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49F42025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358208CE" w14:textId="77777777" w:rsidR="004534D2" w:rsidRPr="004534D2" w:rsidRDefault="004534D2" w:rsidP="00453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4534D2">
              <w:rPr>
                <w:rFonts w:ascii="Times New Roman" w:eastAsia="Aptos" w:hAnsi="Times New Roman" w:cs="Times New Roman"/>
                <w:sz w:val="20"/>
                <w:szCs w:val="20"/>
              </w:rPr>
              <w:t>Online</w:t>
            </w:r>
          </w:p>
        </w:tc>
      </w:tr>
    </w:tbl>
    <w:p w14:paraId="6E764B44" w14:textId="77777777" w:rsidR="00186E61" w:rsidRDefault="00186E61"/>
    <w:sectPr w:rsidR="00186E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D2"/>
    <w:rsid w:val="00186E61"/>
    <w:rsid w:val="004534D2"/>
    <w:rsid w:val="00E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E330B"/>
  <w15:chartTrackingRefBased/>
  <w15:docId w15:val="{D6D8F6FB-3CB3-4AA1-8865-FE328944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next w:val="PlainTable2"/>
    <w:uiPriority w:val="42"/>
    <w:rsid w:val="004534D2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4534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3861896C8C3428E0E7E5BA8DDEB98" ma:contentTypeVersion="15" ma:contentTypeDescription="Create a new document." ma:contentTypeScope="" ma:versionID="771d16fffa3cbf37b647cdc86b17b2d1">
  <xsd:schema xmlns:xsd="http://www.w3.org/2001/XMLSchema" xmlns:xs="http://www.w3.org/2001/XMLSchema" xmlns:p="http://schemas.microsoft.com/office/2006/metadata/properties" xmlns:ns3="4f6f2e8d-288d-42be-ba02-0ab57e59f0bc" xmlns:ns4="e34d31fd-8c4b-41bd-8fee-45529bff6fbb" targetNamespace="http://schemas.microsoft.com/office/2006/metadata/properties" ma:root="true" ma:fieldsID="e3871a99bcde92e55403987a4adefe34" ns3:_="" ns4:_="">
    <xsd:import namespace="4f6f2e8d-288d-42be-ba02-0ab57e59f0bc"/>
    <xsd:import namespace="e34d31fd-8c4b-41bd-8fee-45529bff6f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2e8d-288d-42be-ba02-0ab57e59f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31fd-8c4b-41bd-8fee-45529bff6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6f2e8d-288d-42be-ba02-0ab57e59f0bc" xsi:nil="true"/>
  </documentManagement>
</p:properties>
</file>

<file path=customXml/itemProps1.xml><?xml version="1.0" encoding="utf-8"?>
<ds:datastoreItem xmlns:ds="http://schemas.openxmlformats.org/officeDocument/2006/customXml" ds:itemID="{5A21DAE4-9969-4D39-BBD6-3C610EC9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f2e8d-288d-42be-ba02-0ab57e59f0bc"/>
    <ds:schemaRef ds:uri="e34d31fd-8c4b-41bd-8fee-45529bff6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5FE12-4E00-4CE3-A5C2-B4F648169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0506D-BB45-4287-BD6C-743B3244D23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34d31fd-8c4b-41bd-8fee-45529bff6fbb"/>
    <ds:schemaRef ds:uri="4f6f2e8d-288d-42be-ba02-0ab57e59f0b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1577</Characters>
  <Application>Microsoft Office Word</Application>
  <DocSecurity>0</DocSecurity>
  <Lines>112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Värttö</dc:creator>
  <cp:keywords/>
  <dc:description/>
  <cp:lastModifiedBy>Mikko Värttö</cp:lastModifiedBy>
  <cp:revision>2</cp:revision>
  <dcterms:created xsi:type="dcterms:W3CDTF">2025-02-24T09:34:00Z</dcterms:created>
  <dcterms:modified xsi:type="dcterms:W3CDTF">2025-02-24T09:36:00Z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a083fb56-c60e-4ce6-9e70-defce62c0eee</vt:lpwstr>
  </property>
  <property fmtid="{D5CDD505-2E9C-101B-9397-08002B2CF9AE}" pid="3" name="ContentTypeId">
    <vt:lpwstr>0x010100B7A3861896C8C3428E0E7E5BA8DDEB98</vt:lpwstr>
  </property>
</Properties>
</file>